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D5" w:rsidRDefault="00705D7B" w:rsidP="00705D7B">
      <w:pPr>
        <w:jc w:val="center"/>
        <w:rPr>
          <w:rFonts w:ascii="Comic Sans MS" w:hAnsi="Comic Sans MS"/>
          <w:b/>
          <w:sz w:val="48"/>
          <w:szCs w:val="48"/>
          <w:u w:val="single"/>
        </w:rPr>
      </w:pPr>
      <w:r w:rsidRPr="00705D7B">
        <w:rPr>
          <w:rFonts w:ascii="Comic Sans MS" w:hAnsi="Comic Sans MS"/>
          <w:b/>
          <w:sz w:val="48"/>
          <w:szCs w:val="48"/>
          <w:u w:val="single"/>
        </w:rPr>
        <w:t>Reflection</w:t>
      </w:r>
    </w:p>
    <w:p w:rsidR="00EA64CE" w:rsidRDefault="00EA64CE" w:rsidP="00705D7B">
      <w:pPr>
        <w:jc w:val="center"/>
        <w:rPr>
          <w:rFonts w:ascii="Comic Sans MS" w:hAnsi="Comic Sans MS"/>
          <w:b/>
          <w:sz w:val="48"/>
          <w:szCs w:val="48"/>
          <w:u w:val="single"/>
        </w:rPr>
      </w:pPr>
    </w:p>
    <w:p w:rsidR="00705D7B" w:rsidRPr="00EA64CE" w:rsidRDefault="00705D7B" w:rsidP="00705D7B">
      <w:pPr>
        <w:rPr>
          <w:rFonts w:ascii="Comic Sans MS" w:hAnsi="Comic Sans MS"/>
          <w:sz w:val="24"/>
          <w:szCs w:val="24"/>
        </w:rPr>
      </w:pPr>
      <w:r w:rsidRPr="00EA64CE">
        <w:rPr>
          <w:rFonts w:ascii="Comic Sans MS" w:hAnsi="Comic Sans MS"/>
          <w:sz w:val="24"/>
          <w:szCs w:val="24"/>
        </w:rPr>
        <w:t xml:space="preserve">             “Many creative things are out there in the world in order to enhance students’ learning. But, how can we encounter these?”  Experiencing the Educational Technology course was a worthwhile opportunity.  Personally, the educational technology course helped me to understand the real meaning of students’ engagement and that technology is at the centre of students’ engagement. It not only helped me to know how to cater to students</w:t>
      </w:r>
      <w:r w:rsidR="00402692" w:rsidRPr="00EA64CE">
        <w:rPr>
          <w:rFonts w:ascii="Comic Sans MS" w:hAnsi="Comic Sans MS"/>
          <w:sz w:val="24"/>
          <w:szCs w:val="24"/>
        </w:rPr>
        <w:t xml:space="preserve"> needs</w:t>
      </w:r>
      <w:r w:rsidRPr="00EA64CE">
        <w:rPr>
          <w:rFonts w:ascii="Comic Sans MS" w:hAnsi="Comic Sans MS"/>
          <w:sz w:val="24"/>
          <w:szCs w:val="24"/>
        </w:rPr>
        <w:t xml:space="preserve"> but it</w:t>
      </w:r>
      <w:r w:rsidR="00402692" w:rsidRPr="00EA64CE">
        <w:rPr>
          <w:rFonts w:ascii="Comic Sans MS" w:hAnsi="Comic Sans MS"/>
          <w:sz w:val="24"/>
          <w:szCs w:val="24"/>
        </w:rPr>
        <w:t xml:space="preserve"> also helped</w:t>
      </w:r>
      <w:r w:rsidRPr="00EA64CE">
        <w:rPr>
          <w:rFonts w:ascii="Comic Sans MS" w:hAnsi="Comic Sans MS"/>
          <w:sz w:val="24"/>
          <w:szCs w:val="24"/>
        </w:rPr>
        <w:t xml:space="preserve"> me to develop professionalism in my area of </w:t>
      </w:r>
      <w:r w:rsidR="00402692" w:rsidRPr="00EA64CE">
        <w:rPr>
          <w:rFonts w:ascii="Comic Sans MS" w:hAnsi="Comic Sans MS"/>
          <w:sz w:val="24"/>
          <w:szCs w:val="24"/>
        </w:rPr>
        <w:t>specialisation</w:t>
      </w:r>
      <w:r w:rsidRPr="00EA64CE">
        <w:rPr>
          <w:rFonts w:ascii="Comic Sans MS" w:hAnsi="Comic Sans MS"/>
          <w:sz w:val="24"/>
          <w:szCs w:val="24"/>
        </w:rPr>
        <w:t>.</w:t>
      </w:r>
      <w:r w:rsidR="00402692" w:rsidRPr="00EA64CE">
        <w:rPr>
          <w:rFonts w:ascii="Comic Sans MS" w:hAnsi="Comic Sans MS"/>
          <w:sz w:val="24"/>
          <w:szCs w:val="24"/>
        </w:rPr>
        <w:t xml:space="preserve"> </w:t>
      </w:r>
    </w:p>
    <w:p w:rsidR="00402692" w:rsidRDefault="00402692" w:rsidP="00705D7B">
      <w:pPr>
        <w:rPr>
          <w:rFonts w:ascii="Comic Sans MS" w:hAnsi="Comic Sans MS"/>
          <w:sz w:val="24"/>
          <w:szCs w:val="24"/>
        </w:rPr>
      </w:pPr>
      <w:r w:rsidRPr="00EA64CE">
        <w:rPr>
          <w:rFonts w:ascii="Comic Sans MS" w:hAnsi="Comic Sans MS"/>
          <w:sz w:val="24"/>
          <w:szCs w:val="24"/>
        </w:rPr>
        <w:t xml:space="preserve">              In doing educational technology we employed a variety of tools which can be used to enhance students learning through the engagement process. These tools include; </w:t>
      </w:r>
      <w:proofErr w:type="spellStart"/>
      <w:r w:rsidRPr="00EA64CE">
        <w:rPr>
          <w:rFonts w:ascii="Comic Sans MS" w:hAnsi="Comic Sans MS"/>
          <w:sz w:val="24"/>
          <w:szCs w:val="24"/>
        </w:rPr>
        <w:t>Prezi</w:t>
      </w:r>
      <w:proofErr w:type="spellEnd"/>
      <w:r w:rsidRPr="00EA64CE">
        <w:rPr>
          <w:rFonts w:ascii="Comic Sans MS" w:hAnsi="Comic Sans MS"/>
          <w:sz w:val="24"/>
          <w:szCs w:val="24"/>
        </w:rPr>
        <w:t xml:space="preserve">, </w:t>
      </w:r>
      <w:proofErr w:type="spellStart"/>
      <w:r w:rsidRPr="00EA64CE">
        <w:rPr>
          <w:rFonts w:ascii="Comic Sans MS" w:hAnsi="Comic Sans MS"/>
          <w:sz w:val="24"/>
          <w:szCs w:val="24"/>
        </w:rPr>
        <w:t>pixton</w:t>
      </w:r>
      <w:proofErr w:type="spellEnd"/>
      <w:r w:rsidRPr="00EA64CE">
        <w:rPr>
          <w:rFonts w:ascii="Comic Sans MS" w:hAnsi="Comic Sans MS"/>
          <w:sz w:val="24"/>
          <w:szCs w:val="24"/>
        </w:rPr>
        <w:t>, audio</w:t>
      </w:r>
      <w:r w:rsidR="00EA64CE" w:rsidRPr="00EA64CE">
        <w:rPr>
          <w:rFonts w:ascii="Comic Sans MS" w:hAnsi="Comic Sans MS"/>
          <w:sz w:val="24"/>
          <w:szCs w:val="24"/>
        </w:rPr>
        <w:t>, videos, how to create a webpage</w:t>
      </w:r>
      <w:r w:rsidR="00050B59">
        <w:rPr>
          <w:rFonts w:ascii="Comic Sans MS" w:hAnsi="Comic Sans MS"/>
          <w:sz w:val="24"/>
          <w:szCs w:val="24"/>
        </w:rPr>
        <w:t>s</w:t>
      </w:r>
      <w:r w:rsidR="00EA64CE" w:rsidRPr="00EA64CE">
        <w:rPr>
          <w:rFonts w:ascii="Comic Sans MS" w:hAnsi="Comic Sans MS"/>
          <w:sz w:val="24"/>
          <w:szCs w:val="24"/>
        </w:rPr>
        <w:t xml:space="preserve"> and</w:t>
      </w:r>
      <w:r w:rsidRPr="00EA64CE">
        <w:rPr>
          <w:rFonts w:ascii="Comic Sans MS" w:hAnsi="Comic Sans MS"/>
          <w:sz w:val="24"/>
          <w:szCs w:val="24"/>
        </w:rPr>
        <w:t xml:space="preserve"> how to effectively use a Microsoft </w:t>
      </w:r>
      <w:r w:rsidR="00EA64CE">
        <w:rPr>
          <w:rFonts w:ascii="Comic Sans MS" w:hAnsi="Comic Sans MS"/>
          <w:sz w:val="24"/>
          <w:szCs w:val="24"/>
        </w:rPr>
        <w:t>PowerPoint</w:t>
      </w:r>
      <w:r w:rsidRPr="00EA64CE">
        <w:rPr>
          <w:rFonts w:ascii="Comic Sans MS" w:hAnsi="Comic Sans MS"/>
          <w:sz w:val="24"/>
          <w:szCs w:val="24"/>
        </w:rPr>
        <w:t>.  These tools are particularly designed to cater to the</w:t>
      </w:r>
      <w:r w:rsidR="00EA64CE" w:rsidRPr="00EA64CE">
        <w:rPr>
          <w:rFonts w:ascii="Comic Sans MS" w:hAnsi="Comic Sans MS"/>
          <w:sz w:val="24"/>
          <w:szCs w:val="24"/>
        </w:rPr>
        <w:t xml:space="preserve"> needs of the students, that is;</w:t>
      </w:r>
      <w:r w:rsidRPr="00EA64CE">
        <w:rPr>
          <w:rFonts w:ascii="Comic Sans MS" w:hAnsi="Comic Sans MS"/>
          <w:sz w:val="24"/>
          <w:szCs w:val="24"/>
        </w:rPr>
        <w:t xml:space="preserve"> their learning styles, competences and cognitive abilities. </w:t>
      </w:r>
    </w:p>
    <w:p w:rsidR="00EA64CE" w:rsidRDefault="00F8182F" w:rsidP="00705D7B">
      <w:pPr>
        <w:rPr>
          <w:rFonts w:ascii="Comic Sans MS" w:hAnsi="Comic Sans MS"/>
          <w:sz w:val="24"/>
          <w:szCs w:val="24"/>
        </w:rPr>
      </w:pPr>
      <w:r>
        <w:rPr>
          <w:rFonts w:ascii="Comic Sans MS" w:hAnsi="Comic Sans MS"/>
          <w:sz w:val="24"/>
          <w:szCs w:val="24"/>
        </w:rPr>
        <w:t xml:space="preserve">             </w:t>
      </w:r>
      <w:r w:rsidR="00EA64CE">
        <w:rPr>
          <w:rFonts w:ascii="Comic Sans MS" w:hAnsi="Comic Sans MS"/>
          <w:sz w:val="24"/>
          <w:szCs w:val="24"/>
        </w:rPr>
        <w:t>Throughout the development of the course</w:t>
      </w:r>
      <w:r>
        <w:rPr>
          <w:rFonts w:ascii="Comic Sans MS" w:hAnsi="Comic Sans MS"/>
          <w:sz w:val="24"/>
          <w:szCs w:val="24"/>
        </w:rPr>
        <w:t xml:space="preserve"> we also got a chance to create a lesson employing the various tools. We were assessed by our lecturer Ms </w:t>
      </w:r>
      <w:proofErr w:type="spellStart"/>
      <w:r>
        <w:rPr>
          <w:rFonts w:ascii="Comic Sans MS" w:hAnsi="Comic Sans MS"/>
          <w:sz w:val="24"/>
          <w:szCs w:val="24"/>
        </w:rPr>
        <w:t>Goldalee</w:t>
      </w:r>
      <w:proofErr w:type="spellEnd"/>
      <w:r>
        <w:rPr>
          <w:rFonts w:ascii="Comic Sans MS" w:hAnsi="Comic Sans MS"/>
          <w:sz w:val="24"/>
          <w:szCs w:val="24"/>
        </w:rPr>
        <w:t xml:space="preserve"> Sawyers who provided us with feedback on the delivery of the lesson. </w:t>
      </w:r>
    </w:p>
    <w:p w:rsidR="00EA64CE" w:rsidRPr="00EA64CE" w:rsidRDefault="00EA64CE" w:rsidP="00705D7B">
      <w:pPr>
        <w:rPr>
          <w:rFonts w:ascii="Comic Sans MS" w:hAnsi="Comic Sans MS"/>
          <w:sz w:val="24"/>
          <w:szCs w:val="24"/>
        </w:rPr>
      </w:pPr>
    </w:p>
    <w:p w:rsidR="00402692" w:rsidRPr="00EA64CE" w:rsidRDefault="00402692" w:rsidP="00705D7B">
      <w:pPr>
        <w:rPr>
          <w:rFonts w:ascii="Comic Sans MS" w:hAnsi="Comic Sans MS"/>
          <w:sz w:val="24"/>
          <w:szCs w:val="24"/>
        </w:rPr>
      </w:pPr>
      <w:r w:rsidRPr="00EA64CE">
        <w:rPr>
          <w:rFonts w:ascii="Comic Sans MS" w:hAnsi="Comic Sans MS"/>
          <w:sz w:val="24"/>
          <w:szCs w:val="24"/>
        </w:rPr>
        <w:t xml:space="preserve">     </w:t>
      </w:r>
      <w:r w:rsidR="00EA64CE">
        <w:rPr>
          <w:rFonts w:ascii="Comic Sans MS" w:hAnsi="Comic Sans MS"/>
          <w:sz w:val="24"/>
          <w:szCs w:val="24"/>
        </w:rPr>
        <w:t xml:space="preserve">   </w:t>
      </w:r>
      <w:r w:rsidRPr="00EA64CE">
        <w:rPr>
          <w:rFonts w:ascii="Comic Sans MS" w:hAnsi="Comic Sans MS"/>
          <w:sz w:val="24"/>
          <w:szCs w:val="24"/>
        </w:rPr>
        <w:t xml:space="preserve">  Justly, the educational technology course helped me as a student teacher to prepare for further teaching practicum by informing me on how to plan effectively, use creative instructional materials and instructional strategies.</w:t>
      </w:r>
    </w:p>
    <w:p w:rsidR="00402692" w:rsidRDefault="00EA64CE" w:rsidP="00705D7B">
      <w:pPr>
        <w:rPr>
          <w:rFonts w:ascii="Comic Sans MS" w:hAnsi="Comic Sans MS"/>
          <w:sz w:val="24"/>
          <w:szCs w:val="24"/>
        </w:rPr>
      </w:pPr>
      <w:r w:rsidRPr="00EA64CE">
        <w:rPr>
          <w:rFonts w:ascii="Comic Sans MS" w:hAnsi="Comic Sans MS"/>
          <w:sz w:val="24"/>
          <w:szCs w:val="24"/>
        </w:rPr>
        <w:t xml:space="preserve">     </w:t>
      </w:r>
      <w:r>
        <w:rPr>
          <w:rFonts w:ascii="Comic Sans MS" w:hAnsi="Comic Sans MS"/>
          <w:sz w:val="24"/>
          <w:szCs w:val="24"/>
        </w:rPr>
        <w:t xml:space="preserve">  </w:t>
      </w:r>
      <w:r w:rsidRPr="00EA64CE">
        <w:rPr>
          <w:rFonts w:ascii="Comic Sans MS" w:hAnsi="Comic Sans MS"/>
          <w:sz w:val="24"/>
          <w:szCs w:val="24"/>
        </w:rPr>
        <w:t xml:space="preserve"> Technology is “light” and </w:t>
      </w:r>
      <w:r w:rsidR="00402692" w:rsidRPr="00EA64CE">
        <w:rPr>
          <w:rFonts w:ascii="Comic Sans MS" w:hAnsi="Comic Sans MS"/>
          <w:sz w:val="24"/>
          <w:szCs w:val="24"/>
        </w:rPr>
        <w:t xml:space="preserve">I am glad that I was given the opportunity to encounter such </w:t>
      </w:r>
      <w:r w:rsidRPr="00EA64CE">
        <w:rPr>
          <w:rFonts w:ascii="Comic Sans MS" w:hAnsi="Comic Sans MS"/>
          <w:sz w:val="24"/>
          <w:szCs w:val="24"/>
        </w:rPr>
        <w:t>‘light’ in the educational technology course</w:t>
      </w:r>
      <w:r w:rsidR="00402692" w:rsidRPr="00EA64CE">
        <w:rPr>
          <w:rFonts w:ascii="Comic Sans MS" w:hAnsi="Comic Sans MS"/>
          <w:sz w:val="24"/>
          <w:szCs w:val="24"/>
        </w:rPr>
        <w:t xml:space="preserve"> so that I</w:t>
      </w:r>
      <w:r w:rsidRPr="00EA64CE">
        <w:rPr>
          <w:rFonts w:ascii="Comic Sans MS" w:hAnsi="Comic Sans MS"/>
          <w:sz w:val="24"/>
          <w:szCs w:val="24"/>
        </w:rPr>
        <w:t xml:space="preserve"> may impart my knowledge and pull others out of ‘darkness’.</w:t>
      </w:r>
      <w:r w:rsidR="003D5539">
        <w:rPr>
          <w:rFonts w:ascii="Comic Sans MS" w:hAnsi="Comic Sans MS"/>
          <w:sz w:val="24"/>
          <w:szCs w:val="24"/>
        </w:rPr>
        <w:t xml:space="preserve"> </w:t>
      </w:r>
    </w:p>
    <w:p w:rsidR="003D5539" w:rsidRPr="00EA64CE" w:rsidRDefault="003D5539" w:rsidP="00705D7B">
      <w:pPr>
        <w:rPr>
          <w:rFonts w:ascii="Comic Sans MS" w:hAnsi="Comic Sans MS"/>
          <w:sz w:val="24"/>
          <w:szCs w:val="24"/>
        </w:rPr>
      </w:pPr>
    </w:p>
    <w:p w:rsidR="00EA64CE" w:rsidRPr="00EA64CE" w:rsidRDefault="00EA64CE" w:rsidP="00705D7B">
      <w:pPr>
        <w:rPr>
          <w:rFonts w:ascii="Comic Sans MS" w:hAnsi="Comic Sans MS"/>
          <w:sz w:val="24"/>
          <w:szCs w:val="24"/>
        </w:rPr>
      </w:pPr>
    </w:p>
    <w:p w:rsidR="00402692" w:rsidRPr="00EA64CE" w:rsidRDefault="00402692" w:rsidP="00705D7B">
      <w:pPr>
        <w:rPr>
          <w:rFonts w:ascii="Comic Sans MS" w:hAnsi="Comic Sans MS"/>
          <w:sz w:val="24"/>
          <w:szCs w:val="24"/>
        </w:rPr>
      </w:pPr>
    </w:p>
    <w:p w:rsidR="00705D7B" w:rsidRPr="00EA64CE" w:rsidRDefault="00705D7B" w:rsidP="00705D7B">
      <w:pPr>
        <w:rPr>
          <w:rFonts w:ascii="Comic Sans MS" w:hAnsi="Comic Sans MS"/>
          <w:b/>
          <w:sz w:val="24"/>
          <w:szCs w:val="24"/>
          <w:u w:val="single"/>
        </w:rPr>
      </w:pPr>
      <w:bookmarkStart w:id="0" w:name="_GoBack"/>
      <w:bookmarkEnd w:id="0"/>
    </w:p>
    <w:sectPr w:rsidR="00705D7B" w:rsidRPr="00EA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B"/>
    <w:rsid w:val="00050B59"/>
    <w:rsid w:val="00072ED5"/>
    <w:rsid w:val="003D5539"/>
    <w:rsid w:val="00402692"/>
    <w:rsid w:val="0053431A"/>
    <w:rsid w:val="0060052A"/>
    <w:rsid w:val="00705D7B"/>
    <w:rsid w:val="00EA64CE"/>
    <w:rsid w:val="00F8182F"/>
    <w:rsid w:val="00F81EF6"/>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06A28-9FF2-4EA4-8635-B98C8E0C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2014-05-29T17:07:00Z</dcterms:created>
  <dcterms:modified xsi:type="dcterms:W3CDTF">2014-05-29T21:18:00Z</dcterms:modified>
</cp:coreProperties>
</file>